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7A" w:rsidRDefault="00E41B7A" w:rsidP="00E41B7A">
      <w:pPr>
        <w:tabs>
          <w:tab w:val="left" w:pos="-360"/>
        </w:tabs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7A" w:rsidRDefault="00E41B7A" w:rsidP="00E41B7A"/>
    <w:p w:rsidR="00E41B7A" w:rsidRDefault="00E41B7A" w:rsidP="00E41B7A"/>
    <w:p w:rsidR="00E41B7A" w:rsidRDefault="00E41B7A" w:rsidP="00E41B7A"/>
    <w:p w:rsidR="00E41B7A" w:rsidRDefault="00E41B7A" w:rsidP="00E41B7A">
      <w:pPr>
        <w:rPr>
          <w:lang w:val="sr-Cyrl-CS"/>
        </w:rPr>
      </w:pPr>
    </w:p>
    <w:p w:rsidR="00E41B7A" w:rsidRDefault="00E41B7A" w:rsidP="00E41B7A">
      <w:pPr>
        <w:rPr>
          <w:lang w:val="sr-Cyrl-CS"/>
        </w:rPr>
      </w:pPr>
    </w:p>
    <w:p w:rsidR="00E41B7A" w:rsidRDefault="00E41B7A" w:rsidP="00E41B7A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E41B7A" w:rsidRDefault="00E41B7A" w:rsidP="00E41B7A">
      <w:pPr>
        <w:rPr>
          <w:lang w:val="sr-Cyrl-CS"/>
        </w:rPr>
      </w:pPr>
    </w:p>
    <w:p w:rsidR="00E41B7A" w:rsidRDefault="00E41B7A" w:rsidP="00E41B7A">
      <w:pPr>
        <w:rPr>
          <w:lang w:val="sr-Cyrl-CS"/>
        </w:rPr>
      </w:pPr>
    </w:p>
    <w:p w:rsidR="00E41B7A" w:rsidRDefault="00E41B7A" w:rsidP="00E41B7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41B7A" w:rsidRDefault="00E41B7A" w:rsidP="00E41B7A">
      <w:pPr>
        <w:jc w:val="center"/>
        <w:rPr>
          <w:b/>
          <w:lang w:val="sr-Cyrl-CS"/>
        </w:rPr>
      </w:pPr>
    </w:p>
    <w:p w:rsidR="00E41B7A" w:rsidRDefault="00E41B7A" w:rsidP="00E41B7A">
      <w:pPr>
        <w:rPr>
          <w:b/>
          <w:lang w:val="sr-Cyrl-CS"/>
        </w:rPr>
      </w:pPr>
    </w:p>
    <w:p w:rsidR="00E41B7A" w:rsidRDefault="00E41B7A" w:rsidP="00E41B7A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E41B7A" w:rsidRDefault="00E41B7A" w:rsidP="00E41B7A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E41B7A" w:rsidRDefault="00E41B7A" w:rsidP="00E41B7A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канцеларијски материјал, обликован у 5 (пет) партија; партија бр. 1: папир; партија бр. </w:t>
      </w:r>
      <w:r>
        <w:rPr>
          <w:b/>
          <w:lang w:val="en-US"/>
        </w:rPr>
        <w:t>2</w:t>
      </w:r>
      <w:r>
        <w:rPr>
          <w:b/>
          <w:lang w:val="sr-Cyrl-CS"/>
        </w:rPr>
        <w:t xml:space="preserve"> – материјал за штампање, умножавање и траке; партија бр. 3: коверте и налепнице и прибор за писање; партија бр. 4 – фасцикле и регистратори и обрасци за рачуноводство и партија бр. 5 – остали канцеларијски материјал;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22600000 – мастило, 22800000 – регистратори од хартије или картона, рачуноводствене књиге, фасцикле и обрасци, 24910000 – лепкови; 30100000 – канцеларијске машине, опрема и залихе осим рачунара, штампача и намештаја; 31411000 – алкалне батерије; 30234000 – медијуми за смештање података</w:t>
      </w:r>
    </w:p>
    <w:p w:rsidR="00E41B7A" w:rsidRDefault="00E41B7A" w:rsidP="00E41B7A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E41B7A" w:rsidRPr="00E41B7A" w:rsidRDefault="00E41B7A" w:rsidP="00E41B7A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за партију бр. 1:</w:t>
      </w:r>
      <w:r w:rsidR="006C1A90">
        <w:rPr>
          <w:lang w:val="sr-Cyrl-CS"/>
        </w:rPr>
        <w:t xml:space="preserve"> 149.800,00 динара без ПДВ</w:t>
      </w:r>
      <w:r>
        <w:rPr>
          <w:lang w:val="sr-Cyrl-CS"/>
        </w:rPr>
        <w:t xml:space="preserve">-а односно 179.760,00 динара са ПДВ-ом  </w:t>
      </w:r>
    </w:p>
    <w:p w:rsidR="00E41B7A" w:rsidRDefault="00E41B7A" w:rsidP="00E41B7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за партију бр. 2: </w:t>
      </w:r>
      <w:r w:rsidR="006C1A90">
        <w:rPr>
          <w:lang w:val="sr-Cyrl-CS"/>
        </w:rPr>
        <w:t>1.193</w:t>
      </w:r>
      <w:r>
        <w:rPr>
          <w:lang w:val="sr-Cyrl-CS"/>
        </w:rPr>
        <w:t>.</w:t>
      </w:r>
      <w:r w:rsidR="006C1A90">
        <w:rPr>
          <w:lang w:val="sr-Cyrl-CS"/>
        </w:rPr>
        <w:t>600</w:t>
      </w:r>
      <w:r>
        <w:rPr>
          <w:lang w:val="sr-Cyrl-CS"/>
        </w:rPr>
        <w:t>,00 динара без ПДВ-а односно 1.</w:t>
      </w:r>
      <w:r w:rsidR="006C1A90">
        <w:rPr>
          <w:lang w:val="sr-Cyrl-CS"/>
        </w:rPr>
        <w:t>432</w:t>
      </w:r>
      <w:r>
        <w:rPr>
          <w:lang w:val="sr-Cyrl-CS"/>
        </w:rPr>
        <w:t>.</w:t>
      </w:r>
      <w:r w:rsidR="006C1A90">
        <w:rPr>
          <w:lang w:val="sr-Cyrl-CS"/>
        </w:rPr>
        <w:t>320</w:t>
      </w:r>
      <w:r>
        <w:rPr>
          <w:lang w:val="sr-Cyrl-CS"/>
        </w:rPr>
        <w:t>,</w:t>
      </w:r>
      <w:r w:rsidR="006C1A90">
        <w:rPr>
          <w:lang w:val="sr-Cyrl-CS"/>
        </w:rPr>
        <w:t>00</w:t>
      </w:r>
      <w:r>
        <w:rPr>
          <w:lang w:val="sr-Cyrl-CS"/>
        </w:rPr>
        <w:t xml:space="preserve"> динара са ПДВ-ом; </w:t>
      </w:r>
    </w:p>
    <w:p w:rsidR="006C1A90" w:rsidRDefault="006C1A90" w:rsidP="00E41B7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3: 20.141,50 динара без ПДВ-а односно 24.138,30 динара са ПДВ-ом;</w:t>
      </w:r>
    </w:p>
    <w:p w:rsidR="00E41B7A" w:rsidRDefault="00E41B7A" w:rsidP="00E41B7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за партију бр. 4: </w:t>
      </w:r>
      <w:r w:rsidR="006C1A90">
        <w:rPr>
          <w:lang w:val="sr-Cyrl-CS"/>
        </w:rPr>
        <w:t>4</w:t>
      </w:r>
      <w:r>
        <w:rPr>
          <w:lang w:val="sr-Cyrl-CS"/>
        </w:rPr>
        <w:t>9.</w:t>
      </w:r>
      <w:r w:rsidR="006C1A90">
        <w:rPr>
          <w:lang w:val="sr-Cyrl-CS"/>
        </w:rPr>
        <w:t>443</w:t>
      </w:r>
      <w:r>
        <w:rPr>
          <w:lang w:val="sr-Cyrl-CS"/>
        </w:rPr>
        <w:t xml:space="preserve">,00 динара без ПДВ-а односно </w:t>
      </w:r>
      <w:r w:rsidR="006C1A90">
        <w:rPr>
          <w:lang w:val="sr-Cyrl-CS"/>
        </w:rPr>
        <w:t>59</w:t>
      </w:r>
      <w:r>
        <w:rPr>
          <w:lang w:val="sr-Cyrl-CS"/>
        </w:rPr>
        <w:t>.</w:t>
      </w:r>
      <w:r w:rsidR="006C1A90">
        <w:rPr>
          <w:lang w:val="sr-Cyrl-CS"/>
        </w:rPr>
        <w:t>331,6</w:t>
      </w:r>
      <w:r>
        <w:rPr>
          <w:lang w:val="sr-Cyrl-CS"/>
        </w:rPr>
        <w:t xml:space="preserve">0 динара са ПДВ-ом; </w:t>
      </w:r>
    </w:p>
    <w:p w:rsidR="00E41B7A" w:rsidRDefault="006C1A90" w:rsidP="00E41B7A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за партију бр. 5: 63</w:t>
      </w:r>
      <w:r w:rsidR="00E41B7A">
        <w:rPr>
          <w:lang w:val="sr-Cyrl-CS"/>
        </w:rPr>
        <w:t>.</w:t>
      </w:r>
      <w:r>
        <w:rPr>
          <w:lang w:val="sr-Cyrl-CS"/>
        </w:rPr>
        <w:t>624,2</w:t>
      </w:r>
      <w:r w:rsidR="00E41B7A">
        <w:rPr>
          <w:lang w:val="sr-Cyrl-CS"/>
        </w:rPr>
        <w:t xml:space="preserve">0 динара без ПДВ-а односно </w:t>
      </w:r>
      <w:r>
        <w:rPr>
          <w:lang w:val="sr-Cyrl-CS"/>
        </w:rPr>
        <w:t>75</w:t>
      </w:r>
      <w:r w:rsidR="00E41B7A">
        <w:rPr>
          <w:lang w:val="sr-Cyrl-CS"/>
        </w:rPr>
        <w:t>.</w:t>
      </w:r>
      <w:r>
        <w:rPr>
          <w:lang w:val="sr-Cyrl-CS"/>
        </w:rPr>
        <w:t>897,24</w:t>
      </w:r>
      <w:r w:rsidR="00E41B7A">
        <w:rPr>
          <w:lang w:val="sr-Cyrl-CS"/>
        </w:rPr>
        <w:t xml:space="preserve"> динара са ПДВ-ом.</w:t>
      </w:r>
    </w:p>
    <w:p w:rsidR="00E41B7A" w:rsidRDefault="00E41B7A" w:rsidP="00E41B7A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E41B7A" w:rsidRDefault="00E41B7A" w:rsidP="00E41B7A">
      <w:pPr>
        <w:rPr>
          <w:lang w:val="sr-Cyrl-CS"/>
        </w:rPr>
      </w:pPr>
      <w:r>
        <w:rPr>
          <w:b/>
          <w:lang w:val="sr-Cyrl-CS"/>
        </w:rPr>
        <w:lastRenderedPageBreak/>
        <w:t xml:space="preserve">Број примљених понуда:  </w:t>
      </w:r>
      <w:r w:rsidR="006C1A90">
        <w:rPr>
          <w:lang w:val="sr-Cyrl-CS"/>
        </w:rPr>
        <w:t>укупно за све партије 12</w:t>
      </w:r>
      <w:r>
        <w:rPr>
          <w:lang w:val="sr-Cyrl-CS"/>
        </w:rPr>
        <w:t>;</w:t>
      </w:r>
      <w:r w:rsidR="006C1A90">
        <w:rPr>
          <w:lang w:val="sr-Cyrl-CS"/>
        </w:rPr>
        <w:t xml:space="preserve"> за партију бр. 1: 7, за партију бр. 2: 6</w:t>
      </w:r>
      <w:r>
        <w:rPr>
          <w:lang w:val="sr-Cyrl-CS"/>
        </w:rPr>
        <w:t>,</w:t>
      </w:r>
      <w:r w:rsidR="006C1A90">
        <w:rPr>
          <w:lang w:val="sr-Cyrl-CS"/>
        </w:rPr>
        <w:t xml:space="preserve"> за партију бр. 3: 8, за партију бр. 4:  8 и за партију бр. 5: 7</w:t>
      </w:r>
    </w:p>
    <w:p w:rsidR="00E41B7A" w:rsidRDefault="00E41B7A" w:rsidP="00E41B7A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 w:rsidR="006C1A90">
        <w:rPr>
          <w:b/>
          <w:lang w:val="sr-Cyrl-CS"/>
        </w:rPr>
        <w:t xml:space="preserve">за партију бр. 1: </w:t>
      </w:r>
      <w:r w:rsidR="006C1A90">
        <w:rPr>
          <w:lang w:val="sr-Cyrl-CS"/>
        </w:rPr>
        <w:t>највиша: 184.140,00 динара</w:t>
      </w:r>
      <w:r w:rsidR="00B17437">
        <w:rPr>
          <w:lang w:val="sr-Cyrl-CS"/>
        </w:rPr>
        <w:t xml:space="preserve"> без ПДВ-а</w:t>
      </w:r>
      <w:r w:rsidR="006C1A90">
        <w:rPr>
          <w:lang w:val="sr-Cyrl-CS"/>
        </w:rPr>
        <w:t>; најнижа: 136.000,00 динара</w:t>
      </w:r>
      <w:r w:rsidR="00B17437">
        <w:rPr>
          <w:lang w:val="sr-Cyrl-CS"/>
        </w:rPr>
        <w:t xml:space="preserve"> без ПДВ-а</w:t>
      </w:r>
      <w:r w:rsidR="006C1A90">
        <w:rPr>
          <w:lang w:val="sr-Cyrl-CS"/>
        </w:rPr>
        <w:t xml:space="preserve">; </w:t>
      </w:r>
      <w:r>
        <w:rPr>
          <w:b/>
          <w:lang w:val="sr-Cyrl-CS"/>
        </w:rPr>
        <w:t>за партију бр.2:</w:t>
      </w:r>
      <w:r>
        <w:rPr>
          <w:lang w:val="sr-Cyrl-CS"/>
        </w:rPr>
        <w:t xml:space="preserve"> највиша: </w:t>
      </w:r>
      <w:r w:rsidR="006C1A90">
        <w:rPr>
          <w:lang w:val="sr-Cyrl-CS"/>
        </w:rPr>
        <w:t>2</w:t>
      </w:r>
      <w:r>
        <w:rPr>
          <w:lang w:val="sr-Cyrl-CS"/>
        </w:rPr>
        <w:t>.</w:t>
      </w:r>
      <w:r w:rsidR="006C1A90">
        <w:rPr>
          <w:lang w:val="sr-Cyrl-CS"/>
        </w:rPr>
        <w:t>128</w:t>
      </w:r>
      <w:r>
        <w:rPr>
          <w:lang w:val="sr-Cyrl-CS"/>
        </w:rPr>
        <w:t>.</w:t>
      </w:r>
      <w:r w:rsidR="006C1A90">
        <w:rPr>
          <w:lang w:val="sr-Cyrl-CS"/>
        </w:rPr>
        <w:t>131,00</w:t>
      </w:r>
      <w:r w:rsidR="00B17437">
        <w:rPr>
          <w:lang w:val="sr-Cyrl-CS"/>
        </w:rPr>
        <w:t xml:space="preserve"> динара без ПДВ-а</w:t>
      </w:r>
      <w:r>
        <w:rPr>
          <w:lang w:val="sr-Cyrl-CS"/>
        </w:rPr>
        <w:t xml:space="preserve">; најнижа: </w:t>
      </w:r>
      <w:r w:rsidR="006C1A90">
        <w:rPr>
          <w:lang w:val="sr-Cyrl-CS"/>
        </w:rPr>
        <w:t>1.193.</w:t>
      </w:r>
      <w:r>
        <w:rPr>
          <w:lang w:val="sr-Cyrl-CS"/>
        </w:rPr>
        <w:t>6</w:t>
      </w:r>
      <w:r w:rsidR="006C1A90">
        <w:rPr>
          <w:lang w:val="sr-Cyrl-CS"/>
        </w:rPr>
        <w:t>00</w:t>
      </w:r>
      <w:r w:rsidR="00B17437">
        <w:rPr>
          <w:lang w:val="sr-Cyrl-CS"/>
        </w:rPr>
        <w:t>,00 динара без ПДВ-а</w:t>
      </w:r>
      <w:r>
        <w:rPr>
          <w:lang w:val="sr-Cyrl-CS"/>
        </w:rPr>
        <w:t>;</w:t>
      </w:r>
      <w:r w:rsidR="006C1A90">
        <w:rPr>
          <w:lang w:val="sr-Cyrl-CS"/>
        </w:rPr>
        <w:t xml:space="preserve"> </w:t>
      </w:r>
      <w:r w:rsidR="006C1A90">
        <w:rPr>
          <w:b/>
          <w:lang w:val="sr-Cyrl-CS"/>
        </w:rPr>
        <w:t xml:space="preserve">за партију бр. 3: </w:t>
      </w:r>
      <w:r w:rsidR="006C1A90">
        <w:rPr>
          <w:lang w:val="sr-Cyrl-CS"/>
        </w:rPr>
        <w:t xml:space="preserve">највиша: </w:t>
      </w:r>
      <w:r w:rsidR="00B17437">
        <w:rPr>
          <w:lang w:val="sr-Cyrl-CS"/>
        </w:rPr>
        <w:t>51.202,50 динара без ПДВ-а; најнижа: 20.141,50 динара без ПДВ-а;</w:t>
      </w:r>
      <w:r>
        <w:rPr>
          <w:lang w:val="sr-Cyrl-CS"/>
        </w:rPr>
        <w:t xml:space="preserve"> </w:t>
      </w:r>
      <w:r>
        <w:rPr>
          <w:b/>
          <w:lang w:val="sr-Cyrl-CS"/>
        </w:rPr>
        <w:t>за партију бр. 4</w:t>
      </w:r>
      <w:r>
        <w:rPr>
          <w:lang w:val="sr-Cyrl-CS"/>
        </w:rPr>
        <w:t xml:space="preserve">: највиша: </w:t>
      </w:r>
      <w:r w:rsidR="00B17437">
        <w:rPr>
          <w:lang w:val="sr-Cyrl-CS"/>
        </w:rPr>
        <w:t>91.513</w:t>
      </w:r>
      <w:r>
        <w:rPr>
          <w:lang w:val="sr-Cyrl-CS"/>
        </w:rPr>
        <w:t xml:space="preserve">,00 динара без ПДВ-а; најнижа: </w:t>
      </w:r>
      <w:r w:rsidR="00B17437">
        <w:rPr>
          <w:lang w:val="sr-Cyrl-CS"/>
        </w:rPr>
        <w:t>46.734,00</w:t>
      </w:r>
      <w:r>
        <w:rPr>
          <w:lang w:val="sr-Cyrl-CS"/>
        </w:rPr>
        <w:t xml:space="preserve"> динара без ПДВ-а; </w:t>
      </w:r>
      <w:r>
        <w:rPr>
          <w:b/>
          <w:lang w:val="sr-Cyrl-CS"/>
        </w:rPr>
        <w:t xml:space="preserve">за партију бр. 5: </w:t>
      </w:r>
      <w:r>
        <w:rPr>
          <w:lang w:val="sr-Cyrl-CS"/>
        </w:rPr>
        <w:t xml:space="preserve">највиша: </w:t>
      </w:r>
      <w:r w:rsidR="00B17437">
        <w:rPr>
          <w:lang w:val="sr-Cyrl-CS"/>
        </w:rPr>
        <w:t>143</w:t>
      </w:r>
      <w:r>
        <w:rPr>
          <w:lang w:val="sr-Cyrl-CS"/>
        </w:rPr>
        <w:t>.</w:t>
      </w:r>
      <w:r w:rsidR="00B17437">
        <w:rPr>
          <w:lang w:val="sr-Cyrl-CS"/>
        </w:rPr>
        <w:t>844</w:t>
      </w:r>
      <w:r>
        <w:rPr>
          <w:lang w:val="sr-Cyrl-CS"/>
        </w:rPr>
        <w:t>,</w:t>
      </w:r>
      <w:r w:rsidR="00B17437">
        <w:rPr>
          <w:lang w:val="sr-Cyrl-CS"/>
        </w:rPr>
        <w:t>0</w:t>
      </w:r>
      <w:r>
        <w:rPr>
          <w:lang w:val="sr-Cyrl-CS"/>
        </w:rPr>
        <w:t xml:space="preserve">0 динара без ПДВ-а; најнижа: </w:t>
      </w:r>
      <w:r w:rsidR="00B17437">
        <w:rPr>
          <w:lang w:val="sr-Cyrl-CS"/>
        </w:rPr>
        <w:t>63.264,20</w:t>
      </w:r>
      <w:r>
        <w:rPr>
          <w:lang w:val="sr-Cyrl-CS"/>
        </w:rPr>
        <w:t xml:space="preserve"> динара без ПДВ-а.</w:t>
      </w:r>
    </w:p>
    <w:p w:rsidR="00E41B7A" w:rsidRDefault="00E41B7A" w:rsidP="00E41B7A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 w:rsidR="00B17437">
        <w:rPr>
          <w:b/>
          <w:lang w:val="sr-Cyrl-CS"/>
        </w:rPr>
        <w:t xml:space="preserve"> за партију бр. 1: </w:t>
      </w:r>
      <w:r w:rsidR="00B17437">
        <w:rPr>
          <w:lang w:val="sr-Cyrl-CS"/>
        </w:rPr>
        <w:t>највиша: 149.800,00 динара без ПДВ-а; најнижа: 149.800,00 динара без ПДВ-а;</w:t>
      </w:r>
      <w:r w:rsidR="00B17437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за партију бр.2:</w:t>
      </w:r>
      <w:r>
        <w:rPr>
          <w:lang w:val="sr-Cyrl-CS"/>
        </w:rPr>
        <w:t xml:space="preserve"> највиша: 1.</w:t>
      </w:r>
      <w:r w:rsidR="00B17437">
        <w:rPr>
          <w:lang w:val="sr-Cyrl-CS"/>
        </w:rPr>
        <w:t>193.600,00</w:t>
      </w:r>
      <w:r>
        <w:rPr>
          <w:lang w:val="sr-Cyrl-CS"/>
        </w:rPr>
        <w:t xml:space="preserve"> динара без ПДВ-а; најнижа: </w:t>
      </w:r>
      <w:r w:rsidR="00B17437">
        <w:rPr>
          <w:lang w:val="sr-Cyrl-CS"/>
        </w:rPr>
        <w:t>1.193.600,00</w:t>
      </w:r>
      <w:r>
        <w:rPr>
          <w:lang w:val="sr-Cyrl-CS"/>
        </w:rPr>
        <w:t xml:space="preserve"> динара без ПДВ-а; </w:t>
      </w:r>
      <w:r w:rsidR="00B17437">
        <w:rPr>
          <w:b/>
          <w:lang w:val="sr-Cyrl-CS"/>
        </w:rPr>
        <w:t xml:space="preserve">за партију бр. 3: </w:t>
      </w:r>
      <w:r w:rsidR="00B17437">
        <w:rPr>
          <w:lang w:val="sr-Cyrl-CS"/>
        </w:rPr>
        <w:t xml:space="preserve">највиша: 23.069,35 динара без ПДВ-а; најнижа: 20.141,50 динара без ПДВ-а; </w:t>
      </w:r>
      <w:r>
        <w:rPr>
          <w:b/>
          <w:lang w:val="sr-Cyrl-CS"/>
        </w:rPr>
        <w:t>за партију бр. 4</w:t>
      </w:r>
      <w:r>
        <w:rPr>
          <w:lang w:val="sr-Cyrl-CS"/>
        </w:rPr>
        <w:t xml:space="preserve">: највиша: </w:t>
      </w:r>
      <w:r w:rsidR="00B17437">
        <w:rPr>
          <w:lang w:val="sr-Cyrl-CS"/>
        </w:rPr>
        <w:t>49</w:t>
      </w:r>
      <w:r>
        <w:rPr>
          <w:lang w:val="sr-Cyrl-CS"/>
        </w:rPr>
        <w:t>.</w:t>
      </w:r>
      <w:r w:rsidR="00B17437">
        <w:rPr>
          <w:lang w:val="sr-Cyrl-CS"/>
        </w:rPr>
        <w:t>443</w:t>
      </w:r>
      <w:r>
        <w:rPr>
          <w:lang w:val="sr-Cyrl-CS"/>
        </w:rPr>
        <w:t xml:space="preserve">,00 динара без ПДВ-а; најнижа: </w:t>
      </w:r>
      <w:r w:rsidR="00B17437">
        <w:rPr>
          <w:lang w:val="sr-Cyrl-CS"/>
        </w:rPr>
        <w:t>49</w:t>
      </w:r>
      <w:r>
        <w:rPr>
          <w:lang w:val="sr-Cyrl-CS"/>
        </w:rPr>
        <w:t>.</w:t>
      </w:r>
      <w:r w:rsidR="00B17437">
        <w:rPr>
          <w:lang w:val="sr-Cyrl-CS"/>
        </w:rPr>
        <w:t>443</w:t>
      </w:r>
      <w:r>
        <w:rPr>
          <w:lang w:val="sr-Cyrl-CS"/>
        </w:rPr>
        <w:t xml:space="preserve">,00 динара без ПДВ-а; </w:t>
      </w:r>
      <w:r>
        <w:rPr>
          <w:b/>
          <w:lang w:val="sr-Cyrl-CS"/>
        </w:rPr>
        <w:t xml:space="preserve">за партију бр. 5: </w:t>
      </w:r>
      <w:r>
        <w:rPr>
          <w:lang w:val="sr-Cyrl-CS"/>
        </w:rPr>
        <w:t xml:space="preserve">највиша: </w:t>
      </w:r>
      <w:r w:rsidR="00B17437">
        <w:rPr>
          <w:lang w:val="sr-Cyrl-CS"/>
        </w:rPr>
        <w:t>63.264,20</w:t>
      </w:r>
      <w:r>
        <w:rPr>
          <w:lang w:val="sr-Cyrl-CS"/>
        </w:rPr>
        <w:t xml:space="preserve"> динара без ПДВ-а; најнижа: </w:t>
      </w:r>
      <w:r w:rsidR="00B17437">
        <w:rPr>
          <w:lang w:val="sr-Cyrl-CS"/>
        </w:rPr>
        <w:t>63</w:t>
      </w:r>
      <w:r>
        <w:rPr>
          <w:lang w:val="sr-Cyrl-CS"/>
        </w:rPr>
        <w:t>.</w:t>
      </w:r>
      <w:r w:rsidR="00B17437">
        <w:rPr>
          <w:lang w:val="sr-Cyrl-CS"/>
        </w:rPr>
        <w:t>264,20</w:t>
      </w:r>
      <w:r>
        <w:rPr>
          <w:lang w:val="sr-Cyrl-CS"/>
        </w:rPr>
        <w:t xml:space="preserve"> динара без ПДВ-а.</w:t>
      </w:r>
    </w:p>
    <w:p w:rsidR="00E41B7A" w:rsidRDefault="00E41B7A" w:rsidP="00E41B7A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B17437">
        <w:rPr>
          <w:lang w:val="sr-Cyrl-CS"/>
        </w:rPr>
        <w:t>09.03.2015.</w:t>
      </w:r>
    </w:p>
    <w:p w:rsidR="00E41B7A" w:rsidRDefault="00E41B7A" w:rsidP="00E41B7A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B17437">
        <w:rPr>
          <w:lang w:val="sr-Cyrl-CS"/>
        </w:rPr>
        <w:t xml:space="preserve">27.03.2015. </w:t>
      </w:r>
    </w:p>
    <w:p w:rsidR="00E41B7A" w:rsidRDefault="006D1F16" w:rsidP="00E41B7A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</w:t>
      </w:r>
      <w:r>
        <w:rPr>
          <w:b/>
          <w:lang w:val="sr-Cyrl-CS"/>
        </w:rPr>
        <w:t xml:space="preserve">ТАБУЛИР КОМЕРЦ“ д.о.о., </w:t>
      </w:r>
      <w:r>
        <w:rPr>
          <w:lang w:val="sr-Cyrl-CS"/>
        </w:rPr>
        <w:t xml:space="preserve">из </w:t>
      </w:r>
      <w:r>
        <w:t xml:space="preserve">Београда, </w:t>
      </w:r>
      <w:r>
        <w:rPr>
          <w:lang w:val="sr-Cyrl-CS"/>
        </w:rPr>
        <w:t>Краљице Наталије 45</w:t>
      </w:r>
      <w:r>
        <w:t xml:space="preserve">, Матични број : </w:t>
      </w:r>
      <w:r>
        <w:rPr>
          <w:lang w:val="sr-Cyrl-CS"/>
        </w:rPr>
        <w:t>07895763</w:t>
      </w:r>
      <w:r>
        <w:t>, ПИБ: 10</w:t>
      </w:r>
      <w:r>
        <w:rPr>
          <w:lang w:val="sr-Cyrl-CS"/>
        </w:rPr>
        <w:t>1822131</w:t>
      </w:r>
    </w:p>
    <w:p w:rsidR="00E41B7A" w:rsidRDefault="00E41B7A" w:rsidP="00E41B7A">
      <w:r>
        <w:rPr>
          <w:b/>
          <w:lang w:val="sr-Cyrl-CS"/>
        </w:rPr>
        <w:t xml:space="preserve">Период важења Уговора: </w:t>
      </w:r>
      <w:r w:rsidR="006D1F16">
        <w:rPr>
          <w:lang w:val="sr-Cyrl-CS"/>
        </w:rPr>
        <w:t>до 31.12.2015</w:t>
      </w:r>
      <w:r>
        <w:rPr>
          <w:lang w:val="sr-Cyrl-CS"/>
        </w:rPr>
        <w:t>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канцеларијског материјала </w:t>
      </w:r>
      <w:r>
        <w:t>за 201</w:t>
      </w:r>
      <w:r w:rsidR="006D1F16">
        <w:rPr>
          <w:lang w:val="sr-Cyrl-CS"/>
        </w:rPr>
        <w:t>6</w:t>
      </w:r>
      <w:r>
        <w:t>. годину, не постане коначна.</w:t>
      </w:r>
    </w:p>
    <w:p w:rsidR="00E41B7A" w:rsidRDefault="00E41B7A" w:rsidP="00E41B7A"/>
    <w:p w:rsidR="00E41B7A" w:rsidRDefault="00E41B7A" w:rsidP="00E41B7A">
      <w:pPr>
        <w:tabs>
          <w:tab w:val="left" w:pos="-360"/>
        </w:tabs>
        <w:ind w:left="-360" w:firstLine="360"/>
      </w:pPr>
    </w:p>
    <w:p w:rsidR="00E41B7A" w:rsidRDefault="00E41B7A" w:rsidP="00E41B7A">
      <w:pPr>
        <w:tabs>
          <w:tab w:val="left" w:pos="-360"/>
        </w:tabs>
        <w:ind w:left="-360" w:firstLine="360"/>
      </w:pPr>
    </w:p>
    <w:p w:rsidR="00E41B7A" w:rsidRDefault="00E41B7A" w:rsidP="00E41B7A">
      <w:pPr>
        <w:tabs>
          <w:tab w:val="left" w:pos="-360"/>
        </w:tabs>
        <w:ind w:left="-360" w:firstLine="360"/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E41B7A" w:rsidRDefault="00E41B7A" w:rsidP="00E41B7A">
      <w:pPr>
        <w:tabs>
          <w:tab w:val="left" w:pos="-360"/>
        </w:tabs>
        <w:ind w:left="-360" w:firstLine="360"/>
        <w:rPr>
          <w:lang w:val="sr-Cyrl-CS"/>
        </w:rPr>
      </w:pPr>
    </w:p>
    <w:p w:rsidR="00A56E1E" w:rsidRDefault="00A56E1E"/>
    <w:sectPr w:rsidR="00A56E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B7A"/>
    <w:rsid w:val="006C1A90"/>
    <w:rsid w:val="006D1F16"/>
    <w:rsid w:val="00A56E1E"/>
    <w:rsid w:val="00B17437"/>
    <w:rsid w:val="00E4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7A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E41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2015-03-27T14:41:00Z</dcterms:created>
  <dcterms:modified xsi:type="dcterms:W3CDTF">2015-03-27T15:19:00Z</dcterms:modified>
</cp:coreProperties>
</file>